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54784" w14:textId="77777777" w:rsidR="0037253E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询价评审结果认定书</w:t>
      </w:r>
    </w:p>
    <w:p w14:paraId="57E59A92" w14:textId="77777777" w:rsidR="0037253E" w:rsidRDefault="000000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询价日期：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16"/>
        <w:gridCol w:w="3450"/>
        <w:gridCol w:w="1350"/>
        <w:gridCol w:w="2506"/>
      </w:tblGrid>
      <w:tr w:rsidR="0037253E" w14:paraId="0ED25233" w14:textId="77777777">
        <w:tc>
          <w:tcPr>
            <w:tcW w:w="8522" w:type="dxa"/>
            <w:gridSpan w:val="4"/>
          </w:tcPr>
          <w:p w14:paraId="1E67CA8D" w14:textId="27B5E8D5" w:rsidR="0037253E" w:rsidRDefault="0000000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采购项目：</w:t>
            </w:r>
            <w:r w:rsidR="001E2743" w:rsidRPr="001E2743">
              <w:rPr>
                <w:rFonts w:ascii="仿宋" w:eastAsia="仿宋" w:hAnsi="仿宋" w:cs="仿宋" w:hint="eastAsia"/>
                <w:sz w:val="28"/>
                <w:szCs w:val="28"/>
              </w:rPr>
              <w:t>古田五路9号9-42#装饰装修、土工检测</w:t>
            </w:r>
            <w:proofErr w:type="gramStart"/>
            <w:r w:rsidR="001E2743" w:rsidRPr="001E2743">
              <w:rPr>
                <w:rFonts w:ascii="仿宋" w:eastAsia="仿宋" w:hAnsi="仿宋" w:cs="仿宋" w:hint="eastAsia"/>
                <w:sz w:val="28"/>
                <w:szCs w:val="28"/>
              </w:rPr>
              <w:t>室改造</w:t>
            </w:r>
            <w:proofErr w:type="gramEnd"/>
            <w:r w:rsidR="001E2743" w:rsidRPr="001E2743"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</w:tc>
      </w:tr>
      <w:tr w:rsidR="0037253E" w14:paraId="0EF41F84" w14:textId="77777777">
        <w:tc>
          <w:tcPr>
            <w:tcW w:w="4666" w:type="dxa"/>
            <w:gridSpan w:val="2"/>
          </w:tcPr>
          <w:p w14:paraId="35A8333D" w14:textId="77777777" w:rsidR="0037253E" w:rsidRDefault="0000000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领取询价文件的供应商：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家</w:t>
            </w:r>
          </w:p>
        </w:tc>
        <w:tc>
          <w:tcPr>
            <w:tcW w:w="3856" w:type="dxa"/>
            <w:gridSpan w:val="2"/>
          </w:tcPr>
          <w:p w14:paraId="10C2744B" w14:textId="77777777" w:rsidR="0037253E" w:rsidRDefault="0000000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参加报价供应商：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家</w:t>
            </w:r>
          </w:p>
        </w:tc>
      </w:tr>
      <w:tr w:rsidR="0037253E" w14:paraId="6167F762" w14:textId="77777777">
        <w:tc>
          <w:tcPr>
            <w:tcW w:w="8522" w:type="dxa"/>
            <w:gridSpan w:val="4"/>
          </w:tcPr>
          <w:p w14:paraId="4669BC42" w14:textId="77777777" w:rsidR="0037253E" w:rsidRDefault="0000000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供应商资格条件：详见询价文件</w:t>
            </w:r>
          </w:p>
        </w:tc>
      </w:tr>
      <w:tr w:rsidR="0037253E" w14:paraId="1008CDDF" w14:textId="77777777">
        <w:tc>
          <w:tcPr>
            <w:tcW w:w="8522" w:type="dxa"/>
            <w:gridSpan w:val="4"/>
          </w:tcPr>
          <w:p w14:paraId="6C8A4869" w14:textId="77777777" w:rsidR="0037253E" w:rsidRDefault="0000000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评审方法：最低评标价法</w:t>
            </w:r>
          </w:p>
        </w:tc>
      </w:tr>
      <w:tr w:rsidR="0037253E" w14:paraId="19E677DD" w14:textId="77777777">
        <w:tc>
          <w:tcPr>
            <w:tcW w:w="1216" w:type="dxa"/>
          </w:tcPr>
          <w:p w14:paraId="3CCEA2E1" w14:textId="77777777" w:rsidR="0037253E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4800" w:type="dxa"/>
            <w:gridSpan w:val="2"/>
          </w:tcPr>
          <w:p w14:paraId="5E4B546C" w14:textId="77777777" w:rsidR="0037253E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供应商名称</w:t>
            </w:r>
          </w:p>
        </w:tc>
        <w:tc>
          <w:tcPr>
            <w:tcW w:w="2506" w:type="dxa"/>
          </w:tcPr>
          <w:p w14:paraId="0AF2A667" w14:textId="77777777" w:rsidR="0037253E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最终报价（元）</w:t>
            </w:r>
          </w:p>
        </w:tc>
      </w:tr>
      <w:tr w:rsidR="0037253E" w14:paraId="6C70D9F8" w14:textId="77777777">
        <w:tc>
          <w:tcPr>
            <w:tcW w:w="1216" w:type="dxa"/>
          </w:tcPr>
          <w:p w14:paraId="399126D6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4800" w:type="dxa"/>
            <w:gridSpan w:val="2"/>
          </w:tcPr>
          <w:p w14:paraId="108BB982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2506" w:type="dxa"/>
          </w:tcPr>
          <w:p w14:paraId="5B587AEE" w14:textId="77777777" w:rsidR="0037253E" w:rsidRDefault="0037253E">
            <w:pPr>
              <w:rPr>
                <w:sz w:val="32"/>
                <w:szCs w:val="32"/>
              </w:rPr>
            </w:pPr>
          </w:p>
        </w:tc>
      </w:tr>
      <w:tr w:rsidR="0037253E" w14:paraId="69DBE188" w14:textId="77777777">
        <w:tc>
          <w:tcPr>
            <w:tcW w:w="1216" w:type="dxa"/>
          </w:tcPr>
          <w:p w14:paraId="4066F34F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4800" w:type="dxa"/>
            <w:gridSpan w:val="2"/>
          </w:tcPr>
          <w:p w14:paraId="4890ED0C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2506" w:type="dxa"/>
          </w:tcPr>
          <w:p w14:paraId="7AE2CCE8" w14:textId="77777777" w:rsidR="0037253E" w:rsidRDefault="0037253E">
            <w:pPr>
              <w:rPr>
                <w:sz w:val="32"/>
                <w:szCs w:val="32"/>
              </w:rPr>
            </w:pPr>
          </w:p>
        </w:tc>
      </w:tr>
      <w:tr w:rsidR="0037253E" w14:paraId="51C08F4D" w14:textId="77777777">
        <w:tc>
          <w:tcPr>
            <w:tcW w:w="1216" w:type="dxa"/>
          </w:tcPr>
          <w:p w14:paraId="336804FC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4800" w:type="dxa"/>
            <w:gridSpan w:val="2"/>
          </w:tcPr>
          <w:p w14:paraId="38940493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2506" w:type="dxa"/>
          </w:tcPr>
          <w:p w14:paraId="21804AC1" w14:textId="77777777" w:rsidR="0037253E" w:rsidRDefault="0037253E">
            <w:pPr>
              <w:rPr>
                <w:sz w:val="32"/>
                <w:szCs w:val="32"/>
              </w:rPr>
            </w:pPr>
          </w:p>
        </w:tc>
      </w:tr>
      <w:tr w:rsidR="0037253E" w14:paraId="35FBD081" w14:textId="77777777">
        <w:tc>
          <w:tcPr>
            <w:tcW w:w="1216" w:type="dxa"/>
          </w:tcPr>
          <w:p w14:paraId="634657DC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4800" w:type="dxa"/>
            <w:gridSpan w:val="2"/>
          </w:tcPr>
          <w:p w14:paraId="1CA5796D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2506" w:type="dxa"/>
          </w:tcPr>
          <w:p w14:paraId="133010A9" w14:textId="77777777" w:rsidR="0037253E" w:rsidRDefault="0037253E">
            <w:pPr>
              <w:rPr>
                <w:sz w:val="32"/>
                <w:szCs w:val="32"/>
              </w:rPr>
            </w:pPr>
          </w:p>
        </w:tc>
      </w:tr>
      <w:tr w:rsidR="0037253E" w14:paraId="065AF165" w14:textId="77777777">
        <w:tc>
          <w:tcPr>
            <w:tcW w:w="1216" w:type="dxa"/>
          </w:tcPr>
          <w:p w14:paraId="187AA5AE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4800" w:type="dxa"/>
            <w:gridSpan w:val="2"/>
          </w:tcPr>
          <w:p w14:paraId="3432BC42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2506" w:type="dxa"/>
          </w:tcPr>
          <w:p w14:paraId="196D04B9" w14:textId="77777777" w:rsidR="0037253E" w:rsidRDefault="0037253E">
            <w:pPr>
              <w:rPr>
                <w:sz w:val="32"/>
                <w:szCs w:val="32"/>
              </w:rPr>
            </w:pPr>
          </w:p>
        </w:tc>
      </w:tr>
      <w:tr w:rsidR="0037253E" w14:paraId="07F766E6" w14:textId="77777777">
        <w:tc>
          <w:tcPr>
            <w:tcW w:w="8522" w:type="dxa"/>
            <w:gridSpan w:val="4"/>
          </w:tcPr>
          <w:p w14:paraId="69EB6E67" w14:textId="77777777" w:rsidR="0037253E" w:rsidRDefault="0000000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按照“符合采购需求、质量和服务相等且报价最低”原则确定成交候选供应商</w:t>
            </w:r>
          </w:p>
        </w:tc>
      </w:tr>
      <w:tr w:rsidR="0037253E" w14:paraId="3384C327" w14:textId="77777777">
        <w:tc>
          <w:tcPr>
            <w:tcW w:w="8522" w:type="dxa"/>
            <w:gridSpan w:val="4"/>
          </w:tcPr>
          <w:p w14:paraId="3933343C" w14:textId="77777777" w:rsidR="0037253E" w:rsidRDefault="0000000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确定排序第一（价格最低）的供应商为成交供应商：</w:t>
            </w:r>
          </w:p>
          <w:p w14:paraId="7C67C1DA" w14:textId="77777777" w:rsidR="0037253E" w:rsidRDefault="00000000">
            <w:pP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，成交价为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元。</w:t>
            </w:r>
          </w:p>
        </w:tc>
      </w:tr>
      <w:tr w:rsidR="0037253E" w14:paraId="2BE51E7C" w14:textId="77777777">
        <w:trPr>
          <w:trHeight w:val="994"/>
        </w:trPr>
        <w:tc>
          <w:tcPr>
            <w:tcW w:w="8522" w:type="dxa"/>
            <w:gridSpan w:val="4"/>
          </w:tcPr>
          <w:p w14:paraId="073F8BDC" w14:textId="77777777" w:rsidR="0037253E" w:rsidRDefault="00000000">
            <w:pP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询价小组成员签字：</w:t>
            </w:r>
          </w:p>
        </w:tc>
      </w:tr>
      <w:tr w:rsidR="0037253E" w14:paraId="1F6E6059" w14:textId="77777777">
        <w:trPr>
          <w:trHeight w:val="1049"/>
        </w:trPr>
        <w:tc>
          <w:tcPr>
            <w:tcW w:w="8522" w:type="dxa"/>
            <w:gridSpan w:val="4"/>
          </w:tcPr>
          <w:p w14:paraId="0FCF514B" w14:textId="77777777" w:rsidR="0037253E" w:rsidRDefault="0000000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监督员签字：</w:t>
            </w:r>
          </w:p>
        </w:tc>
      </w:tr>
      <w:tr w:rsidR="0037253E" w14:paraId="1C55324E" w14:textId="77777777">
        <w:trPr>
          <w:trHeight w:val="1104"/>
        </w:trPr>
        <w:tc>
          <w:tcPr>
            <w:tcW w:w="8522" w:type="dxa"/>
            <w:gridSpan w:val="4"/>
          </w:tcPr>
          <w:p w14:paraId="6872EF5A" w14:textId="77777777" w:rsidR="0037253E" w:rsidRDefault="00000000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采购人代表签字：</w:t>
            </w:r>
          </w:p>
        </w:tc>
      </w:tr>
    </w:tbl>
    <w:p w14:paraId="0B778F50" w14:textId="77777777" w:rsidR="0037253E" w:rsidRDefault="0037253E">
      <w:pPr>
        <w:sectPr w:rsidR="003725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C1B3A7" w14:textId="77777777" w:rsidR="0037253E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供应商资格性审查表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3217"/>
        <w:gridCol w:w="1050"/>
        <w:gridCol w:w="1047"/>
        <w:gridCol w:w="1098"/>
        <w:gridCol w:w="1170"/>
        <w:gridCol w:w="1170"/>
        <w:gridCol w:w="1125"/>
        <w:gridCol w:w="4297"/>
      </w:tblGrid>
      <w:tr w:rsidR="0037253E" w14:paraId="4A5B1CC2" w14:textId="77777777">
        <w:trPr>
          <w:trHeight w:val="1039"/>
        </w:trPr>
        <w:tc>
          <w:tcPr>
            <w:tcW w:w="3217" w:type="dxa"/>
          </w:tcPr>
          <w:p w14:paraId="1615BB01" w14:textId="77777777" w:rsidR="0037253E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391990" wp14:editId="1596964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-1270</wp:posOffset>
                      </wp:positionV>
                      <wp:extent cx="2009775" cy="790575"/>
                      <wp:effectExtent l="1905" t="4445" r="7620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59790" y="1544320"/>
                                <a:ext cx="2009775" cy="790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596F08"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-.1pt" to="153.95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sz w:val="32"/>
                <w:szCs w:val="32"/>
              </w:rPr>
              <w:t xml:space="preserve">            </w:t>
            </w:r>
            <w:r>
              <w:rPr>
                <w:rFonts w:hint="eastAsia"/>
                <w:sz w:val="32"/>
                <w:szCs w:val="32"/>
              </w:rPr>
              <w:t>抽签号</w:t>
            </w:r>
          </w:p>
          <w:p w14:paraId="5AB3C4B7" w14:textId="77777777" w:rsidR="0037253E" w:rsidRDefault="0000000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审核点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1050" w:type="dxa"/>
            <w:vAlign w:val="center"/>
          </w:tcPr>
          <w:p w14:paraId="3D8E98E4" w14:textId="77777777" w:rsidR="0037253E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047" w:type="dxa"/>
            <w:vAlign w:val="center"/>
          </w:tcPr>
          <w:p w14:paraId="228C38B3" w14:textId="77777777" w:rsidR="0037253E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098" w:type="dxa"/>
            <w:vAlign w:val="center"/>
          </w:tcPr>
          <w:p w14:paraId="7867E4A5" w14:textId="77777777" w:rsidR="0037253E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170" w:type="dxa"/>
            <w:vAlign w:val="center"/>
          </w:tcPr>
          <w:p w14:paraId="44BB81EE" w14:textId="77777777" w:rsidR="0037253E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170" w:type="dxa"/>
            <w:vAlign w:val="center"/>
          </w:tcPr>
          <w:p w14:paraId="68746831" w14:textId="77777777" w:rsidR="0037253E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125" w:type="dxa"/>
            <w:vAlign w:val="center"/>
          </w:tcPr>
          <w:p w14:paraId="54CE0CBF" w14:textId="77777777" w:rsidR="0037253E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297" w:type="dxa"/>
            <w:vAlign w:val="center"/>
          </w:tcPr>
          <w:p w14:paraId="7FCBD945" w14:textId="77777777" w:rsidR="0037253E" w:rsidRDefault="0000000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37253E" w14:paraId="17EB73D5" w14:textId="77777777">
        <w:tc>
          <w:tcPr>
            <w:tcW w:w="3217" w:type="dxa"/>
          </w:tcPr>
          <w:p w14:paraId="246B1F83" w14:textId="77777777" w:rsidR="0037253E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报价文件是否密封完好</w:t>
            </w:r>
          </w:p>
        </w:tc>
        <w:tc>
          <w:tcPr>
            <w:tcW w:w="1050" w:type="dxa"/>
          </w:tcPr>
          <w:p w14:paraId="3CA4A0AF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047" w:type="dxa"/>
          </w:tcPr>
          <w:p w14:paraId="12B526FA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098" w:type="dxa"/>
          </w:tcPr>
          <w:p w14:paraId="4AA510A6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14:paraId="397C8340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14:paraId="78C40B02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</w:tcPr>
          <w:p w14:paraId="13E746FD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4297" w:type="dxa"/>
          </w:tcPr>
          <w:p w14:paraId="2A9B03BF" w14:textId="77777777" w:rsidR="0037253E" w:rsidRDefault="0037253E">
            <w:pPr>
              <w:rPr>
                <w:sz w:val="32"/>
                <w:szCs w:val="32"/>
              </w:rPr>
            </w:pPr>
          </w:p>
        </w:tc>
      </w:tr>
      <w:tr w:rsidR="0037253E" w14:paraId="4DD59E23" w14:textId="77777777">
        <w:tc>
          <w:tcPr>
            <w:tcW w:w="3217" w:type="dxa"/>
          </w:tcPr>
          <w:p w14:paraId="3EC763C2" w14:textId="77777777" w:rsidR="0037253E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资格证明材料是否齐全</w:t>
            </w:r>
          </w:p>
        </w:tc>
        <w:tc>
          <w:tcPr>
            <w:tcW w:w="1050" w:type="dxa"/>
          </w:tcPr>
          <w:p w14:paraId="024AD7DB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047" w:type="dxa"/>
          </w:tcPr>
          <w:p w14:paraId="0C479FE3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098" w:type="dxa"/>
          </w:tcPr>
          <w:p w14:paraId="32CD8B34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14:paraId="12621C28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14:paraId="58DEDFB1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</w:tcPr>
          <w:p w14:paraId="7938717C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4297" w:type="dxa"/>
          </w:tcPr>
          <w:p w14:paraId="0566A507" w14:textId="77777777" w:rsidR="0037253E" w:rsidRDefault="0037253E">
            <w:pPr>
              <w:rPr>
                <w:sz w:val="32"/>
                <w:szCs w:val="32"/>
              </w:rPr>
            </w:pPr>
          </w:p>
        </w:tc>
      </w:tr>
      <w:tr w:rsidR="0037253E" w14:paraId="402A7450" w14:textId="77777777">
        <w:tc>
          <w:tcPr>
            <w:tcW w:w="3217" w:type="dxa"/>
          </w:tcPr>
          <w:p w14:paraId="17207F15" w14:textId="77777777" w:rsidR="0037253E" w:rsidRDefault="0037253E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14:paraId="54B7FE5A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047" w:type="dxa"/>
          </w:tcPr>
          <w:p w14:paraId="31A5A59A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098" w:type="dxa"/>
          </w:tcPr>
          <w:p w14:paraId="3ACED5CB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14:paraId="2BECA636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14:paraId="30B13AD0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</w:tcPr>
          <w:p w14:paraId="1A2A0532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4297" w:type="dxa"/>
          </w:tcPr>
          <w:p w14:paraId="59161B84" w14:textId="77777777" w:rsidR="0037253E" w:rsidRDefault="0037253E">
            <w:pPr>
              <w:rPr>
                <w:sz w:val="32"/>
                <w:szCs w:val="32"/>
              </w:rPr>
            </w:pPr>
          </w:p>
        </w:tc>
      </w:tr>
      <w:tr w:rsidR="0037253E" w14:paraId="6F237A23" w14:textId="77777777">
        <w:tc>
          <w:tcPr>
            <w:tcW w:w="3217" w:type="dxa"/>
          </w:tcPr>
          <w:p w14:paraId="37BD0757" w14:textId="77777777" w:rsidR="0037253E" w:rsidRDefault="0037253E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14:paraId="69CF6C1F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047" w:type="dxa"/>
          </w:tcPr>
          <w:p w14:paraId="5573C118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098" w:type="dxa"/>
          </w:tcPr>
          <w:p w14:paraId="54C39BC5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14:paraId="6F3BBD8A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14:paraId="61E34354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</w:tcPr>
          <w:p w14:paraId="669AD271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4297" w:type="dxa"/>
          </w:tcPr>
          <w:p w14:paraId="5C882C97" w14:textId="77777777" w:rsidR="0037253E" w:rsidRDefault="0037253E">
            <w:pPr>
              <w:rPr>
                <w:sz w:val="32"/>
                <w:szCs w:val="32"/>
              </w:rPr>
            </w:pPr>
          </w:p>
        </w:tc>
      </w:tr>
      <w:tr w:rsidR="0037253E" w14:paraId="3A316EB3" w14:textId="77777777">
        <w:tc>
          <w:tcPr>
            <w:tcW w:w="3217" w:type="dxa"/>
          </w:tcPr>
          <w:p w14:paraId="3F119663" w14:textId="77777777" w:rsidR="0037253E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结论（通过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不通过）</w:t>
            </w:r>
          </w:p>
        </w:tc>
        <w:tc>
          <w:tcPr>
            <w:tcW w:w="1050" w:type="dxa"/>
          </w:tcPr>
          <w:p w14:paraId="20C32F9B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047" w:type="dxa"/>
          </w:tcPr>
          <w:p w14:paraId="7B060667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098" w:type="dxa"/>
          </w:tcPr>
          <w:p w14:paraId="313086FE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14:paraId="2DB79591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70" w:type="dxa"/>
          </w:tcPr>
          <w:p w14:paraId="76F1A69A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1125" w:type="dxa"/>
          </w:tcPr>
          <w:p w14:paraId="2F91545D" w14:textId="77777777" w:rsidR="0037253E" w:rsidRDefault="0037253E">
            <w:pPr>
              <w:rPr>
                <w:sz w:val="32"/>
                <w:szCs w:val="32"/>
              </w:rPr>
            </w:pPr>
          </w:p>
        </w:tc>
        <w:tc>
          <w:tcPr>
            <w:tcW w:w="4297" w:type="dxa"/>
          </w:tcPr>
          <w:p w14:paraId="755E3558" w14:textId="77777777" w:rsidR="0037253E" w:rsidRDefault="0037253E">
            <w:pPr>
              <w:rPr>
                <w:sz w:val="32"/>
                <w:szCs w:val="32"/>
              </w:rPr>
            </w:pPr>
          </w:p>
        </w:tc>
      </w:tr>
    </w:tbl>
    <w:p w14:paraId="15709B14" w14:textId="77777777" w:rsidR="0037253E" w:rsidRDefault="0037253E">
      <w:pPr>
        <w:rPr>
          <w:sz w:val="24"/>
        </w:rPr>
      </w:pPr>
    </w:p>
    <w:p w14:paraId="1BF9FDC6" w14:textId="77777777" w:rsidR="0037253E" w:rsidRDefault="00000000">
      <w:pPr>
        <w:rPr>
          <w:sz w:val="24"/>
        </w:rPr>
      </w:pPr>
      <w:r>
        <w:rPr>
          <w:rFonts w:hint="eastAsia"/>
          <w:sz w:val="24"/>
        </w:rPr>
        <w:t>备注：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、资格性检查是依据法律法规和询价文件的规定，对供应商提供的资格证明材料等进行审核，以确定供应商是否具备竞标资格。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、每一项目符合的打“</w:t>
      </w:r>
      <w:r>
        <w:rPr>
          <w:rFonts w:ascii="Arial" w:hAnsi="Arial" w:cs="Arial"/>
          <w:sz w:val="24"/>
        </w:rPr>
        <w:t>√</w:t>
      </w:r>
      <w:r>
        <w:rPr>
          <w:rFonts w:hint="eastAsia"/>
          <w:sz w:val="24"/>
        </w:rPr>
        <w:t>”，不符合的打“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”。出现一个“</w:t>
      </w:r>
      <w:r>
        <w:rPr>
          <w:rFonts w:hint="eastAsia"/>
          <w:sz w:val="24"/>
        </w:rPr>
        <w:t>X</w:t>
      </w:r>
      <w:r>
        <w:rPr>
          <w:rFonts w:hint="eastAsia"/>
          <w:sz w:val="24"/>
        </w:rPr>
        <w:t>”的结论为“不通过”。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、表中全部条件满足为“通过”，同意进入下一阶段评审。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、若磋商小组意见不一致时，则按少数服从多数原则，决定该供应商是否通过符合性审查，并进入下一阶段评审。</w:t>
      </w:r>
    </w:p>
    <w:p w14:paraId="60894E8C" w14:textId="77777777" w:rsidR="0037253E" w:rsidRDefault="0037253E">
      <w:pPr>
        <w:rPr>
          <w:sz w:val="24"/>
        </w:rPr>
      </w:pPr>
    </w:p>
    <w:p w14:paraId="0E9744DA" w14:textId="77777777" w:rsidR="0037253E" w:rsidRDefault="0000000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询价小组签字：</w:t>
      </w:r>
    </w:p>
    <w:sectPr w:rsidR="003725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5C7035"/>
    <w:rsid w:val="001E2743"/>
    <w:rsid w:val="0037253E"/>
    <w:rsid w:val="0050321C"/>
    <w:rsid w:val="565C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D2712"/>
  <w15:docId w15:val="{3128878D-CE27-44B0-B913-F673407D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孙志国</dc:creator>
  <cp:lastModifiedBy>杰 高</cp:lastModifiedBy>
  <cp:revision>2</cp:revision>
  <cp:lastPrinted>2024-12-05T02:09:00Z</cp:lastPrinted>
  <dcterms:created xsi:type="dcterms:W3CDTF">2024-12-05T02:09:00Z</dcterms:created>
  <dcterms:modified xsi:type="dcterms:W3CDTF">2024-12-05T02:09:00Z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